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3F42" w14:textId="77777777" w:rsidR="006F1BD1" w:rsidRDefault="006F1BD1"/>
    <w:p w14:paraId="3C82C40B" w14:textId="16E9A741" w:rsidR="008A220E" w:rsidRPr="003F0BD7" w:rsidRDefault="008A220E" w:rsidP="004C4B03">
      <w:pPr>
        <w:spacing w:after="0" w:line="240" w:lineRule="auto"/>
        <w:rPr>
          <w:rFonts w:ascii="Arial" w:eastAsia="Times New Roman" w:hAnsi="Arial" w:cs="Arial"/>
          <w:kern w:val="0"/>
          <w:sz w:val="24"/>
          <w:szCs w:val="24"/>
          <w:lang w:val="en-US"/>
          <w14:ligatures w14:val="none"/>
        </w:rPr>
      </w:pPr>
      <w:permStart w:id="639309529" w:edGrp="everyone"/>
    </w:p>
    <w:p w14:paraId="4A7D0BB2" w14:textId="77777777" w:rsidR="008A220E" w:rsidRDefault="008A220E" w:rsidP="008A220E">
      <w:pPr>
        <w:spacing w:after="0" w:line="240" w:lineRule="auto"/>
        <w:jc w:val="both"/>
        <w:rPr>
          <w:rFonts w:ascii="Arial" w:eastAsia="Times New Roman" w:hAnsi="Arial" w:cs="Arial"/>
          <w:kern w:val="0"/>
          <w:sz w:val="20"/>
          <w:szCs w:val="20"/>
          <w:lang w:val="en-US"/>
          <w14:ligatures w14:val="none"/>
        </w:rPr>
      </w:pPr>
    </w:p>
    <w:p w14:paraId="7F36207B" w14:textId="77777777" w:rsidR="004C4B03" w:rsidRPr="004C4B03" w:rsidRDefault="004C4B03" w:rsidP="004C4B03">
      <w:pPr>
        <w:spacing w:after="0" w:line="240" w:lineRule="auto"/>
        <w:rPr>
          <w:rFonts w:ascii="Arial" w:eastAsia="Times New Roman" w:hAnsi="Arial" w:cs="Arial"/>
          <w:b/>
          <w:kern w:val="0"/>
          <w:sz w:val="16"/>
          <w:szCs w:val="16"/>
          <w:lang w:val="en-US"/>
          <w14:ligatures w14:val="none"/>
        </w:rPr>
      </w:pPr>
    </w:p>
    <w:p w14:paraId="33609827"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bCs/>
          <w:kern w:val="0"/>
          <w:lang w:val="en-US"/>
          <w14:ligatures w14:val="none"/>
        </w:rPr>
      </w:pPr>
      <w:r w:rsidRPr="00DA0685">
        <w:rPr>
          <w:rFonts w:ascii="Arial" w:eastAsia="Times New Roman" w:hAnsi="Arial" w:cs="Arial"/>
          <w:b/>
          <w:bCs/>
          <w:kern w:val="0"/>
          <w:lang w:val="en-US"/>
          <w14:ligatures w14:val="none"/>
        </w:rPr>
        <w:t>ADVERT FOR PLACEMENT OF AGRICULTURAL GRADUATES</w:t>
      </w:r>
    </w:p>
    <w:p w14:paraId="1BB9D9FA"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bCs/>
          <w:kern w:val="0"/>
          <w:lang w:val="en-US"/>
          <w14:ligatures w14:val="none"/>
        </w:rPr>
      </w:pPr>
    </w:p>
    <w:p w14:paraId="43EBFC13" w14:textId="5FCBBFE3"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kern w:val="0"/>
          <w:lang w:val="en-US"/>
          <w14:ligatures w14:val="none"/>
        </w:rPr>
      </w:pPr>
      <w:r w:rsidRPr="00DA0685">
        <w:rPr>
          <w:rFonts w:ascii="Arial" w:eastAsia="Times New Roman" w:hAnsi="Arial" w:cs="Arial"/>
          <w:kern w:val="0"/>
          <w:lang w:val="en-US"/>
          <w14:ligatures w14:val="none"/>
        </w:rPr>
        <w:t>Thabo Mofutsanyana District Municipality, situated in Phuthaditjhaba, Free State Province, extends an invitation to qualified individuals who satisfy the criteria to submit their applications for the advertised position. The municipality is committed to provid</w:t>
      </w:r>
      <w:r w:rsidR="00A23D40">
        <w:rPr>
          <w:rFonts w:ascii="Arial" w:eastAsia="Times New Roman" w:hAnsi="Arial" w:cs="Arial"/>
          <w:kern w:val="0"/>
          <w:lang w:val="en-US"/>
          <w14:ligatures w14:val="none"/>
        </w:rPr>
        <w:t>e</w:t>
      </w:r>
      <w:r w:rsidRPr="00DA0685">
        <w:rPr>
          <w:rFonts w:ascii="Arial" w:eastAsia="Times New Roman" w:hAnsi="Arial" w:cs="Arial"/>
          <w:kern w:val="0"/>
          <w:lang w:val="en-US"/>
          <w14:ligatures w14:val="none"/>
        </w:rPr>
        <w:t xml:space="preserve"> equal employment opportunities and </w:t>
      </w:r>
      <w:r w:rsidR="00A23D40">
        <w:rPr>
          <w:rFonts w:ascii="Arial" w:eastAsia="Times New Roman" w:hAnsi="Arial" w:cs="Arial"/>
          <w:kern w:val="0"/>
          <w:lang w:val="en-US"/>
          <w14:ligatures w14:val="none"/>
        </w:rPr>
        <w:t>comply</w:t>
      </w:r>
      <w:r w:rsidRPr="00DA0685">
        <w:rPr>
          <w:rFonts w:ascii="Arial" w:eastAsia="Times New Roman" w:hAnsi="Arial" w:cs="Arial"/>
          <w:kern w:val="0"/>
          <w:lang w:val="en-US"/>
          <w14:ligatures w14:val="none"/>
        </w:rPr>
        <w:t xml:space="preserve"> by the principles outlined in the Employment Equity Act.</w:t>
      </w:r>
    </w:p>
    <w:p w14:paraId="4F323DD7"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bCs/>
          <w:kern w:val="0"/>
          <w:lang w:val="en-US"/>
          <w14:ligatures w14:val="none"/>
        </w:rPr>
      </w:pPr>
    </w:p>
    <w:p w14:paraId="557B523F"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 xml:space="preserve">POST: </w:t>
      </w:r>
      <w:r w:rsidRPr="00DA0685">
        <w:rPr>
          <w:rFonts w:ascii="Arial" w:eastAsia="Times New Roman" w:hAnsi="Arial" w:cs="Arial"/>
          <w:bCs/>
          <w:kern w:val="0"/>
          <w:lang w:val="en-GB"/>
          <w14:ligatures w14:val="none"/>
        </w:rPr>
        <w:t>GRADUATE PLACEMENT</w:t>
      </w:r>
    </w:p>
    <w:p w14:paraId="770F1F5D"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1A3322E1"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DURATION OF THE CONTRACT AND STIPEND:</w:t>
      </w:r>
    </w:p>
    <w:p w14:paraId="36CDE163"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134C7007"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Cs/>
          <w:kern w:val="0"/>
          <w14:ligatures w14:val="none"/>
        </w:rPr>
      </w:pPr>
      <w:r w:rsidRPr="00DA0685">
        <w:rPr>
          <w:rFonts w:ascii="Arial" w:eastAsia="Times New Roman" w:hAnsi="Arial" w:cs="Arial"/>
          <w:bCs/>
          <w:kern w:val="0"/>
          <w14:ligatures w14:val="none"/>
        </w:rPr>
        <w:t>The program will run for a period of 12 months, and participants will be paid a stipend payable according to Agri-SETA rates.</w:t>
      </w:r>
    </w:p>
    <w:p w14:paraId="22AFD9EB"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4F47C458"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NUMBER OF GRADUATES:</w:t>
      </w:r>
    </w:p>
    <w:p w14:paraId="0F4431BF"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463534B1" w14:textId="135B0CB6" w:rsidR="00DA0685" w:rsidRPr="00DA0685" w:rsidRDefault="005C5D33" w:rsidP="00DA0685">
      <w:pPr>
        <w:widowControl w:val="0"/>
        <w:autoSpaceDE w:val="0"/>
        <w:autoSpaceDN w:val="0"/>
        <w:adjustRightInd w:val="0"/>
        <w:spacing w:after="0" w:line="260" w:lineRule="exact"/>
        <w:jc w:val="both"/>
        <w:rPr>
          <w:rFonts w:ascii="Arial" w:eastAsia="Times New Roman" w:hAnsi="Arial" w:cs="Arial"/>
          <w:bCs/>
          <w:kern w:val="0"/>
          <w:lang w:val="en-GB"/>
          <w14:ligatures w14:val="none"/>
        </w:rPr>
      </w:pPr>
      <w:r>
        <w:rPr>
          <w:rFonts w:ascii="Arial" w:eastAsia="Times New Roman" w:hAnsi="Arial" w:cs="Arial"/>
          <w:bCs/>
          <w:kern w:val="0"/>
          <w:lang w:val="en-GB"/>
          <w14:ligatures w14:val="none"/>
        </w:rPr>
        <w:t xml:space="preserve">10 </w:t>
      </w:r>
      <w:r w:rsidR="00DA0685" w:rsidRPr="00DA0685">
        <w:rPr>
          <w:rFonts w:ascii="Arial" w:eastAsia="Times New Roman" w:hAnsi="Arial" w:cs="Arial"/>
          <w:bCs/>
          <w:kern w:val="0"/>
          <w:lang w:val="en-GB"/>
          <w14:ligatures w14:val="none"/>
        </w:rPr>
        <w:t>TVET Graduates only</w:t>
      </w:r>
    </w:p>
    <w:p w14:paraId="02334F02"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056AB800"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REQUIREMENT:</w:t>
      </w:r>
    </w:p>
    <w:p w14:paraId="6A219B49"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14:ligatures w14:val="none"/>
        </w:rPr>
      </w:pPr>
    </w:p>
    <w:p w14:paraId="264F34B3" w14:textId="77777777" w:rsidR="00DA0685" w:rsidRPr="00DA0685" w:rsidRDefault="00DA0685" w:rsidP="00DA0685">
      <w:pPr>
        <w:widowControl w:val="0"/>
        <w:numPr>
          <w:ilvl w:val="0"/>
          <w:numId w:val="4"/>
        </w:numPr>
        <w:autoSpaceDE w:val="0"/>
        <w:autoSpaceDN w:val="0"/>
        <w:adjustRightInd w:val="0"/>
        <w:spacing w:after="0" w:line="260" w:lineRule="exact"/>
        <w:jc w:val="both"/>
        <w:rPr>
          <w:rFonts w:ascii="Arial" w:eastAsia="Times New Roman" w:hAnsi="Arial" w:cs="Arial"/>
          <w:bCs/>
          <w:kern w:val="0"/>
          <w14:ligatures w14:val="none"/>
        </w:rPr>
      </w:pPr>
      <w:r w:rsidRPr="00DA0685">
        <w:rPr>
          <w:rFonts w:ascii="Arial" w:eastAsia="Times New Roman" w:hAnsi="Arial" w:cs="Arial"/>
          <w:bCs/>
          <w:kern w:val="0"/>
          <w14:ligatures w14:val="none"/>
        </w:rPr>
        <w:t>Only RSA citizens residing in Thabo Mofutsanyana District will be considered.</w:t>
      </w:r>
    </w:p>
    <w:p w14:paraId="47A584E1" w14:textId="27035CA3" w:rsidR="00DA0685" w:rsidRPr="00DA0685" w:rsidRDefault="00DA0685" w:rsidP="00DA0685">
      <w:pPr>
        <w:widowControl w:val="0"/>
        <w:numPr>
          <w:ilvl w:val="0"/>
          <w:numId w:val="4"/>
        </w:numPr>
        <w:autoSpaceDE w:val="0"/>
        <w:autoSpaceDN w:val="0"/>
        <w:adjustRightInd w:val="0"/>
        <w:spacing w:after="0" w:line="260" w:lineRule="exact"/>
        <w:jc w:val="both"/>
        <w:rPr>
          <w:rFonts w:ascii="Arial" w:eastAsia="Times New Roman" w:hAnsi="Arial" w:cs="Arial"/>
          <w:bCs/>
          <w:kern w:val="0"/>
          <w14:ligatures w14:val="none"/>
        </w:rPr>
      </w:pPr>
      <w:r w:rsidRPr="00DA0685">
        <w:rPr>
          <w:rFonts w:ascii="Arial" w:eastAsia="Times New Roman" w:hAnsi="Arial" w:cs="Arial"/>
          <w:bCs/>
          <w:kern w:val="0"/>
          <w:lang w:val="en-US"/>
          <w14:ligatures w14:val="none"/>
        </w:rPr>
        <w:t>Applicants must be first-time participants in the Agri</w:t>
      </w:r>
      <w:r>
        <w:rPr>
          <w:rFonts w:ascii="Arial" w:eastAsia="Times New Roman" w:hAnsi="Arial" w:cs="Arial"/>
          <w:bCs/>
          <w:kern w:val="0"/>
          <w:lang w:val="en-US"/>
          <w14:ligatures w14:val="none"/>
        </w:rPr>
        <w:t>-</w:t>
      </w:r>
      <w:r w:rsidRPr="00DA0685">
        <w:rPr>
          <w:rFonts w:ascii="Arial" w:eastAsia="Times New Roman" w:hAnsi="Arial" w:cs="Arial"/>
          <w:bCs/>
          <w:kern w:val="0"/>
          <w:lang w:val="en-US"/>
          <w14:ligatures w14:val="none"/>
        </w:rPr>
        <w:t>Seta Agricultural Placement.</w:t>
      </w:r>
    </w:p>
    <w:p w14:paraId="33E77B03" w14:textId="77777777" w:rsidR="00DA0685" w:rsidRPr="00DA0685" w:rsidRDefault="00DA0685" w:rsidP="00DA0685">
      <w:pPr>
        <w:widowControl w:val="0"/>
        <w:numPr>
          <w:ilvl w:val="0"/>
          <w:numId w:val="4"/>
        </w:numPr>
        <w:autoSpaceDE w:val="0"/>
        <w:autoSpaceDN w:val="0"/>
        <w:adjustRightInd w:val="0"/>
        <w:spacing w:after="0" w:line="260" w:lineRule="exact"/>
        <w:jc w:val="both"/>
        <w:rPr>
          <w:rFonts w:ascii="Arial" w:eastAsia="Times New Roman" w:hAnsi="Arial" w:cs="Arial"/>
          <w:bCs/>
          <w:kern w:val="0"/>
          <w14:ligatures w14:val="none"/>
        </w:rPr>
      </w:pPr>
      <w:r w:rsidRPr="00DA0685">
        <w:rPr>
          <w:rFonts w:ascii="Arial" w:eastAsia="Times New Roman" w:hAnsi="Arial" w:cs="Arial"/>
          <w:bCs/>
          <w:kern w:val="0"/>
          <w14:ligatures w14:val="none"/>
        </w:rPr>
        <w:t>Unemployed graduates who possess agricultural credentials that are recognized.</w:t>
      </w:r>
    </w:p>
    <w:p w14:paraId="526702AC" w14:textId="1AC59F3C" w:rsidR="00DA0685" w:rsidRPr="00DA0685" w:rsidRDefault="00DA0685" w:rsidP="00DA0685">
      <w:pPr>
        <w:widowControl w:val="0"/>
        <w:numPr>
          <w:ilvl w:val="0"/>
          <w:numId w:val="4"/>
        </w:numPr>
        <w:autoSpaceDE w:val="0"/>
        <w:autoSpaceDN w:val="0"/>
        <w:adjustRightInd w:val="0"/>
        <w:spacing w:after="0" w:line="260" w:lineRule="exact"/>
        <w:jc w:val="both"/>
        <w:rPr>
          <w:rFonts w:ascii="Arial" w:eastAsia="Times New Roman" w:hAnsi="Arial" w:cs="Arial"/>
          <w:bCs/>
          <w:kern w:val="0"/>
          <w14:ligatures w14:val="none"/>
        </w:rPr>
      </w:pPr>
      <w:r w:rsidRPr="00DA0685">
        <w:rPr>
          <w:rFonts w:ascii="Arial" w:eastAsia="Times New Roman" w:hAnsi="Arial" w:cs="Arial"/>
          <w:bCs/>
          <w:kern w:val="0"/>
          <w:lang w:val="en-US"/>
          <w14:ligatures w14:val="none"/>
        </w:rPr>
        <w:t>Unemployed agricultural college graduates holding a national diploma in agriculture</w:t>
      </w:r>
      <w:r>
        <w:rPr>
          <w:rFonts w:ascii="Arial" w:eastAsia="Times New Roman" w:hAnsi="Arial" w:cs="Arial"/>
          <w:bCs/>
          <w:kern w:val="0"/>
          <w:lang w:val="en-US"/>
          <w14:ligatures w14:val="none"/>
        </w:rPr>
        <w:t xml:space="preserve"> or farming.</w:t>
      </w:r>
    </w:p>
    <w:p w14:paraId="54DE5F7E" w14:textId="77777777" w:rsidR="00DA0685" w:rsidRPr="00DA0685" w:rsidRDefault="00DA0685" w:rsidP="00DA0685">
      <w:pPr>
        <w:widowControl w:val="0"/>
        <w:numPr>
          <w:ilvl w:val="0"/>
          <w:numId w:val="4"/>
        </w:numPr>
        <w:autoSpaceDE w:val="0"/>
        <w:autoSpaceDN w:val="0"/>
        <w:adjustRightInd w:val="0"/>
        <w:spacing w:after="0" w:line="260" w:lineRule="exact"/>
        <w:jc w:val="both"/>
        <w:rPr>
          <w:rFonts w:ascii="Arial" w:eastAsia="Times New Roman" w:hAnsi="Arial" w:cs="Arial"/>
          <w:bCs/>
          <w:kern w:val="0"/>
          <w14:ligatures w14:val="none"/>
        </w:rPr>
      </w:pPr>
      <w:r w:rsidRPr="00DA0685">
        <w:rPr>
          <w:rFonts w:ascii="Arial" w:eastAsia="Times New Roman" w:hAnsi="Arial" w:cs="Arial"/>
          <w:bCs/>
          <w:kern w:val="0"/>
          <w14:ligatures w14:val="none"/>
        </w:rPr>
        <w:t>Youth, women, and people with disabilities are encouraged to apply.</w:t>
      </w:r>
    </w:p>
    <w:p w14:paraId="72024AE6" w14:textId="0D07F8F7" w:rsidR="00DA0685" w:rsidRPr="00DA0685" w:rsidRDefault="00DA0685" w:rsidP="00DA0685">
      <w:pPr>
        <w:widowControl w:val="0"/>
        <w:numPr>
          <w:ilvl w:val="0"/>
          <w:numId w:val="4"/>
        </w:numPr>
        <w:autoSpaceDE w:val="0"/>
        <w:autoSpaceDN w:val="0"/>
        <w:adjustRightInd w:val="0"/>
        <w:spacing w:after="0" w:line="260" w:lineRule="exact"/>
        <w:jc w:val="both"/>
        <w:rPr>
          <w:rFonts w:ascii="Arial" w:eastAsia="Times New Roman" w:hAnsi="Arial" w:cs="Arial"/>
          <w:bCs/>
          <w:kern w:val="0"/>
          <w14:ligatures w14:val="none"/>
        </w:rPr>
      </w:pPr>
      <w:r w:rsidRPr="00DA0685">
        <w:rPr>
          <w:rFonts w:ascii="Arial" w:eastAsia="Times New Roman" w:hAnsi="Arial" w:cs="Arial"/>
          <w:bCs/>
          <w:kern w:val="0"/>
          <w:lang w:val="en-US"/>
          <w14:ligatures w14:val="none"/>
        </w:rPr>
        <w:t>Preparedness to work in any location within the district, as the district municipality may deploy you</w:t>
      </w:r>
      <w:r w:rsidR="00A23D40">
        <w:rPr>
          <w:rFonts w:ascii="Arial" w:eastAsia="Times New Roman" w:hAnsi="Arial" w:cs="Arial"/>
          <w:bCs/>
          <w:kern w:val="0"/>
          <w:lang w:val="en-US"/>
          <w14:ligatures w14:val="none"/>
        </w:rPr>
        <w:t>.</w:t>
      </w:r>
    </w:p>
    <w:p w14:paraId="355411ED" w14:textId="226DC61F" w:rsidR="00DA0685" w:rsidRPr="00DA0685" w:rsidRDefault="00DA0685" w:rsidP="00DA0685">
      <w:pPr>
        <w:widowControl w:val="0"/>
        <w:numPr>
          <w:ilvl w:val="0"/>
          <w:numId w:val="4"/>
        </w:numPr>
        <w:autoSpaceDE w:val="0"/>
        <w:autoSpaceDN w:val="0"/>
        <w:adjustRightInd w:val="0"/>
        <w:spacing w:after="0" w:line="260" w:lineRule="exact"/>
        <w:jc w:val="both"/>
        <w:rPr>
          <w:rFonts w:ascii="Arial" w:eastAsia="Times New Roman" w:hAnsi="Arial" w:cs="Arial"/>
          <w:bCs/>
          <w:kern w:val="0"/>
          <w14:ligatures w14:val="none"/>
        </w:rPr>
      </w:pPr>
      <w:r>
        <w:rPr>
          <w:rFonts w:ascii="Arial" w:eastAsia="Times New Roman" w:hAnsi="Arial" w:cs="Arial"/>
          <w:bCs/>
          <w:kern w:val="0"/>
          <w:lang w:val="en-US"/>
          <w14:ligatures w14:val="none"/>
        </w:rPr>
        <w:t>An affidavit from SAPS to prove you are not funded by any other entity</w:t>
      </w:r>
    </w:p>
    <w:p w14:paraId="5D00497F"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6F10755C" w14:textId="1681C2D1"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14:ligatures w14:val="none"/>
        </w:rPr>
      </w:pPr>
      <w:r w:rsidRPr="00DA0685">
        <w:rPr>
          <w:rFonts w:ascii="Arial" w:eastAsia="Times New Roman" w:hAnsi="Arial" w:cs="Arial"/>
          <w:b/>
          <w:kern w:val="0"/>
          <w14:ligatures w14:val="none"/>
        </w:rPr>
        <w:t xml:space="preserve">Forward the application with a covering letter, </w:t>
      </w:r>
      <w:r>
        <w:rPr>
          <w:rFonts w:ascii="Arial" w:eastAsia="Times New Roman" w:hAnsi="Arial" w:cs="Arial"/>
          <w:b/>
          <w:kern w:val="0"/>
          <w14:ligatures w14:val="none"/>
        </w:rPr>
        <w:t xml:space="preserve">affidavit, </w:t>
      </w:r>
      <w:r w:rsidRPr="00DA0685">
        <w:rPr>
          <w:rFonts w:ascii="Arial" w:eastAsia="Times New Roman" w:hAnsi="Arial" w:cs="Arial"/>
          <w:b/>
          <w:kern w:val="0"/>
          <w14:ligatures w14:val="none"/>
        </w:rPr>
        <w:t xml:space="preserve">comprehensive CV, and clear certified copies not older than </w:t>
      </w:r>
      <w:r w:rsidR="00A32DBE">
        <w:rPr>
          <w:rFonts w:ascii="Arial" w:eastAsia="Times New Roman" w:hAnsi="Arial" w:cs="Arial"/>
          <w:b/>
          <w:kern w:val="0"/>
          <w14:ligatures w14:val="none"/>
        </w:rPr>
        <w:t>6</w:t>
      </w:r>
      <w:r w:rsidRPr="00DA0685">
        <w:rPr>
          <w:rFonts w:ascii="Arial" w:eastAsia="Times New Roman" w:hAnsi="Arial" w:cs="Arial"/>
          <w:b/>
          <w:kern w:val="0"/>
          <w14:ligatures w14:val="none"/>
        </w:rPr>
        <w:t xml:space="preserve"> months (qualification and ID) to the below address or hand deliver them to Room G13, Agriculture and Rural Development Unit Office:</w:t>
      </w:r>
    </w:p>
    <w:p w14:paraId="65733DA9"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11116453"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The Municipal Manager</w:t>
      </w:r>
    </w:p>
    <w:p w14:paraId="63427527"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Thabo Mofutsanyana District Municipality</w:t>
      </w:r>
    </w:p>
    <w:p w14:paraId="0795516F"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Private Bag x 810</w:t>
      </w:r>
    </w:p>
    <w:p w14:paraId="0661B0E5"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Witsieshoek</w:t>
      </w:r>
    </w:p>
    <w:p w14:paraId="6CCC030D"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9870</w:t>
      </w:r>
    </w:p>
    <w:p w14:paraId="699DFCF6"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6CFE514A"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Note:</w:t>
      </w:r>
    </w:p>
    <w:p w14:paraId="7381819C"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14:ligatures w14:val="none"/>
        </w:rPr>
      </w:pPr>
    </w:p>
    <w:p w14:paraId="4A563615"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14:ligatures w14:val="none"/>
        </w:rPr>
      </w:pPr>
      <w:r w:rsidRPr="00DA0685">
        <w:rPr>
          <w:rFonts w:ascii="Arial" w:eastAsia="Times New Roman" w:hAnsi="Arial" w:cs="Arial"/>
          <w:b/>
          <w:kern w:val="0"/>
          <w14:ligatures w14:val="none"/>
        </w:rPr>
        <w:t>If we do not contact you within three months of the closing date, please consider your application unsuccessful.  We will subject shortlisted candidates to reference checks and qualification verification.</w:t>
      </w:r>
    </w:p>
    <w:p w14:paraId="1CC15CFE"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411945C7" w14:textId="4A47187A"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bCs/>
          <w:kern w:val="0"/>
          <w14:ligatures w14:val="none"/>
        </w:rPr>
      </w:pPr>
      <w:r w:rsidRPr="00DA0685">
        <w:rPr>
          <w:rFonts w:ascii="Arial" w:eastAsia="Times New Roman" w:hAnsi="Arial" w:cs="Arial"/>
          <w:b/>
          <w:bCs/>
          <w:kern w:val="0"/>
          <w14:ligatures w14:val="none"/>
        </w:rPr>
        <w:t>Enquiries: Mr. L.W. Moshwaliba (Manager: Agriculture and Rural Development) at 058 718 1000 or email: lebohang</w:t>
      </w:r>
      <w:r>
        <w:rPr>
          <w:rFonts w:ascii="Arial" w:eastAsia="Times New Roman" w:hAnsi="Arial" w:cs="Arial"/>
          <w:b/>
          <w:bCs/>
          <w:kern w:val="0"/>
          <w14:ligatures w14:val="none"/>
        </w:rPr>
        <w:t>@tmdm.gov.za</w:t>
      </w:r>
    </w:p>
    <w:p w14:paraId="0FF9667B"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6DDD45F6" w14:textId="52E6D82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 xml:space="preserve">CLOSING DATE: </w:t>
      </w:r>
      <w:r w:rsidR="00553678">
        <w:rPr>
          <w:rFonts w:ascii="Arial" w:eastAsia="Times New Roman" w:hAnsi="Arial" w:cs="Arial"/>
          <w:b/>
          <w:kern w:val="0"/>
          <w:lang w:val="en-GB"/>
          <w14:ligatures w14:val="none"/>
        </w:rPr>
        <w:t>29 January</w:t>
      </w:r>
      <w:r w:rsidRPr="00DA0685">
        <w:rPr>
          <w:rFonts w:ascii="Arial" w:eastAsia="Times New Roman" w:hAnsi="Arial" w:cs="Arial"/>
          <w:b/>
          <w:kern w:val="0"/>
          <w:lang w:val="en-GB"/>
          <w14:ligatures w14:val="none"/>
        </w:rPr>
        <w:t xml:space="preserve"> 202</w:t>
      </w:r>
      <w:r w:rsidR="00553678">
        <w:rPr>
          <w:rFonts w:ascii="Arial" w:eastAsia="Times New Roman" w:hAnsi="Arial" w:cs="Arial"/>
          <w:b/>
          <w:kern w:val="0"/>
          <w:lang w:val="en-GB"/>
          <w14:ligatures w14:val="none"/>
        </w:rPr>
        <w:t>6</w:t>
      </w:r>
      <w:r w:rsidRPr="00DA0685">
        <w:rPr>
          <w:rFonts w:ascii="Arial" w:eastAsia="Times New Roman" w:hAnsi="Arial" w:cs="Arial"/>
          <w:b/>
          <w:kern w:val="0"/>
          <w:lang w:val="en-GB"/>
          <w14:ligatures w14:val="none"/>
        </w:rPr>
        <w:t xml:space="preserve"> at 1</w:t>
      </w:r>
      <w:r w:rsidR="00553678">
        <w:rPr>
          <w:rFonts w:ascii="Arial" w:eastAsia="Times New Roman" w:hAnsi="Arial" w:cs="Arial"/>
          <w:b/>
          <w:kern w:val="0"/>
          <w:lang w:val="en-GB"/>
          <w14:ligatures w14:val="none"/>
        </w:rPr>
        <w:t>6h15</w:t>
      </w:r>
    </w:p>
    <w:p w14:paraId="5CD1EC6F"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p>
    <w:p w14:paraId="7C683C81"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ab/>
      </w:r>
      <w:r w:rsidRPr="00DA0685">
        <w:rPr>
          <w:rFonts w:ascii="Arial" w:eastAsia="Times New Roman" w:hAnsi="Arial" w:cs="Arial"/>
          <w:b/>
          <w:kern w:val="0"/>
          <w:lang w:val="en-GB"/>
          <w14:ligatures w14:val="none"/>
        </w:rPr>
        <w:tab/>
      </w:r>
      <w:r w:rsidRPr="00DA0685">
        <w:rPr>
          <w:rFonts w:ascii="Arial" w:eastAsia="Times New Roman" w:hAnsi="Arial" w:cs="Arial"/>
          <w:b/>
          <w:kern w:val="0"/>
          <w:lang w:val="en-GB"/>
          <w14:ligatures w14:val="none"/>
        </w:rPr>
        <w:tab/>
      </w:r>
      <w:r w:rsidRPr="00DA0685">
        <w:rPr>
          <w:rFonts w:ascii="Arial" w:eastAsia="Times New Roman" w:hAnsi="Arial" w:cs="Arial"/>
          <w:b/>
          <w:kern w:val="0"/>
          <w:lang w:val="en-GB"/>
          <w14:ligatures w14:val="none"/>
        </w:rPr>
        <w:tab/>
      </w:r>
      <w:r w:rsidRPr="00DA0685">
        <w:rPr>
          <w:rFonts w:ascii="Arial" w:eastAsia="Times New Roman" w:hAnsi="Arial" w:cs="Arial"/>
          <w:b/>
          <w:kern w:val="0"/>
          <w:lang w:val="en-GB"/>
          <w14:ligatures w14:val="none"/>
        </w:rPr>
        <w:tab/>
        <w:t xml:space="preserve"> </w:t>
      </w:r>
    </w:p>
    <w:p w14:paraId="45E62D6E"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 xml:space="preserve">Me T.P.M Lebenya </w:t>
      </w:r>
    </w:p>
    <w:p w14:paraId="2A69A583" w14:textId="77777777" w:rsidR="00DA0685" w:rsidRPr="00DA0685" w:rsidRDefault="00DA0685" w:rsidP="00DA0685">
      <w:pPr>
        <w:widowControl w:val="0"/>
        <w:autoSpaceDE w:val="0"/>
        <w:autoSpaceDN w:val="0"/>
        <w:adjustRightInd w:val="0"/>
        <w:spacing w:after="0" w:line="260" w:lineRule="exact"/>
        <w:jc w:val="both"/>
        <w:rPr>
          <w:rFonts w:ascii="Arial" w:eastAsia="Times New Roman" w:hAnsi="Arial" w:cs="Arial"/>
          <w:b/>
          <w:kern w:val="0"/>
          <w:lang w:val="en-GB"/>
          <w14:ligatures w14:val="none"/>
        </w:rPr>
      </w:pPr>
      <w:r w:rsidRPr="00DA0685">
        <w:rPr>
          <w:rFonts w:ascii="Arial" w:eastAsia="Times New Roman" w:hAnsi="Arial" w:cs="Arial"/>
          <w:b/>
          <w:kern w:val="0"/>
          <w:lang w:val="en-GB"/>
          <w14:ligatures w14:val="none"/>
        </w:rPr>
        <w:t>MUNICIPAL MANAGER</w:t>
      </w:r>
    </w:p>
    <w:p w14:paraId="2266ED3C" w14:textId="77777777" w:rsidR="004C4B03" w:rsidRDefault="004C4B03" w:rsidP="004C4B03">
      <w:pPr>
        <w:widowControl w:val="0"/>
        <w:autoSpaceDE w:val="0"/>
        <w:autoSpaceDN w:val="0"/>
        <w:adjustRightInd w:val="0"/>
        <w:spacing w:after="0" w:line="260" w:lineRule="exact"/>
        <w:jc w:val="both"/>
        <w:rPr>
          <w:rFonts w:ascii="Arial" w:eastAsia="Times New Roman" w:hAnsi="Arial" w:cs="Arial"/>
          <w:kern w:val="0"/>
          <w:sz w:val="20"/>
          <w:szCs w:val="20"/>
          <w:lang w:val="en-US"/>
          <w14:ligatures w14:val="none"/>
        </w:rPr>
      </w:pPr>
    </w:p>
    <w:p w14:paraId="4AE1299A" w14:textId="77777777" w:rsidR="00DA0685" w:rsidRPr="004C4B03" w:rsidRDefault="00DA0685" w:rsidP="004C4B03">
      <w:pPr>
        <w:widowControl w:val="0"/>
        <w:autoSpaceDE w:val="0"/>
        <w:autoSpaceDN w:val="0"/>
        <w:adjustRightInd w:val="0"/>
        <w:spacing w:after="0" w:line="260" w:lineRule="exact"/>
        <w:jc w:val="both"/>
        <w:rPr>
          <w:rFonts w:ascii="Arial" w:eastAsia="Times New Roman" w:hAnsi="Arial" w:cs="Arial"/>
          <w:kern w:val="0"/>
          <w:sz w:val="20"/>
          <w:szCs w:val="20"/>
          <w:lang w:val="en-US"/>
          <w14:ligatures w14:val="none"/>
        </w:rPr>
      </w:pPr>
    </w:p>
    <w:permEnd w:id="639309529"/>
    <w:p w14:paraId="37F9152D" w14:textId="7292966B" w:rsidR="00D247A8" w:rsidRPr="00903650" w:rsidRDefault="00D247A8" w:rsidP="00903650">
      <w:pPr>
        <w:widowControl w:val="0"/>
        <w:autoSpaceDE w:val="0"/>
        <w:autoSpaceDN w:val="0"/>
        <w:adjustRightInd w:val="0"/>
        <w:spacing w:after="0" w:line="260" w:lineRule="exact"/>
        <w:jc w:val="both"/>
        <w:rPr>
          <w:rFonts w:ascii="Arial" w:eastAsia="Times New Roman" w:hAnsi="Arial" w:cs="Arial"/>
          <w:b/>
          <w:bCs/>
          <w:kern w:val="0"/>
          <w:sz w:val="20"/>
          <w:szCs w:val="20"/>
          <w:lang w:val="en-US"/>
          <w14:ligatures w14:val="none"/>
        </w:rPr>
      </w:pPr>
    </w:p>
    <w:sectPr w:rsidR="00D247A8" w:rsidRPr="00903650" w:rsidSect="00AC6984">
      <w:headerReference w:type="default" r:id="rId7"/>
      <w:footerReference w:type="default" r:id="rId8"/>
      <w:headerReference w:type="first" r:id="rId9"/>
      <w:pgSz w:w="11906" w:h="16838"/>
      <w:pgMar w:top="1758" w:right="1440" w:bottom="1440" w:left="144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3DD5" w14:textId="77777777" w:rsidR="005E0145" w:rsidRDefault="005E0145" w:rsidP="006F1BD1">
      <w:pPr>
        <w:spacing w:after="0" w:line="240" w:lineRule="auto"/>
      </w:pPr>
      <w:r>
        <w:separator/>
      </w:r>
    </w:p>
  </w:endnote>
  <w:endnote w:type="continuationSeparator" w:id="0">
    <w:p w14:paraId="05C3F79A" w14:textId="77777777" w:rsidR="005E0145" w:rsidRDefault="005E0145" w:rsidP="006F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C80B" w14:textId="7B66C11B" w:rsidR="006F1BD1" w:rsidRDefault="006F1BD1">
    <w:pPr>
      <w:pStyle w:val="Footer"/>
    </w:pPr>
  </w:p>
  <w:p w14:paraId="5B8BB7EC" w14:textId="77777777" w:rsidR="006F1BD1" w:rsidRDefault="006F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8C93" w14:textId="77777777" w:rsidR="005E0145" w:rsidRDefault="005E0145" w:rsidP="006F1BD1">
      <w:pPr>
        <w:spacing w:after="0" w:line="240" w:lineRule="auto"/>
      </w:pPr>
      <w:r>
        <w:separator/>
      </w:r>
    </w:p>
  </w:footnote>
  <w:footnote w:type="continuationSeparator" w:id="0">
    <w:p w14:paraId="2510EDBE" w14:textId="77777777" w:rsidR="005E0145" w:rsidRDefault="005E0145" w:rsidP="006F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B32C" w14:textId="300B2EEE" w:rsidR="006F1BD1" w:rsidRDefault="006F1BD1">
    <w:pPr>
      <w:pStyle w:val="Header"/>
    </w:pPr>
    <w:r>
      <w:rPr>
        <w:noProof/>
      </w:rPr>
      <w:drawing>
        <wp:anchor distT="0" distB="0" distL="114300" distR="114300" simplePos="0" relativeHeight="251659264" behindDoc="1" locked="0" layoutInCell="1" allowOverlap="1" wp14:anchorId="02B09A4C" wp14:editId="6DD54F1F">
          <wp:simplePos x="0" y="0"/>
          <wp:positionH relativeFrom="page">
            <wp:posOffset>13970</wp:posOffset>
          </wp:positionH>
          <wp:positionV relativeFrom="paragraph">
            <wp:posOffset>-608965</wp:posOffset>
          </wp:positionV>
          <wp:extent cx="7546340" cy="10671474"/>
          <wp:effectExtent l="0" t="0" r="0" b="0"/>
          <wp:wrapNone/>
          <wp:docPr id="900961491"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41260"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14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81D3" w14:textId="4C6B98DA" w:rsidR="006F1BD1" w:rsidRDefault="00F71430">
    <w:pPr>
      <w:pStyle w:val="Header"/>
    </w:pPr>
    <w:r>
      <w:rPr>
        <w:noProof/>
      </w:rPr>
      <w:drawing>
        <wp:anchor distT="0" distB="0" distL="114300" distR="114300" simplePos="0" relativeHeight="251660288" behindDoc="1" locked="0" layoutInCell="1" allowOverlap="1" wp14:anchorId="1AF4BDC9" wp14:editId="1B5E378A">
          <wp:simplePos x="0" y="0"/>
          <wp:positionH relativeFrom="page">
            <wp:posOffset>0</wp:posOffset>
          </wp:positionH>
          <wp:positionV relativeFrom="paragraph">
            <wp:posOffset>-527400</wp:posOffset>
          </wp:positionV>
          <wp:extent cx="7543800" cy="1751330"/>
          <wp:effectExtent l="0" t="0" r="0" b="1270"/>
          <wp:wrapNone/>
          <wp:docPr id="1680258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58843" name="Picture 1680258843"/>
                  <pic:cNvPicPr/>
                </pic:nvPicPr>
                <pic:blipFill>
                  <a:blip r:embed="rId1">
                    <a:extLst>
                      <a:ext uri="{28A0092B-C50C-407E-A947-70E740481C1C}">
                        <a14:useLocalDpi xmlns:a14="http://schemas.microsoft.com/office/drawing/2010/main" val="0"/>
                      </a:ext>
                    </a:extLst>
                  </a:blip>
                  <a:stretch>
                    <a:fillRect/>
                  </a:stretch>
                </pic:blipFill>
                <pic:spPr>
                  <a:xfrm>
                    <a:off x="0" y="0"/>
                    <a:ext cx="7543800" cy="1751330"/>
                  </a:xfrm>
                  <a:prstGeom prst="rect">
                    <a:avLst/>
                  </a:prstGeom>
                </pic:spPr>
              </pic:pic>
            </a:graphicData>
          </a:graphic>
          <wp14:sizeRelH relativeFrom="margin">
            <wp14:pctWidth>0</wp14:pctWidth>
          </wp14:sizeRelH>
          <wp14:sizeRelV relativeFrom="margin">
            <wp14:pctHeight>0</wp14:pctHeight>
          </wp14:sizeRelV>
        </wp:anchor>
      </w:drawing>
    </w:r>
    <w:r w:rsidR="004D746D">
      <w:rPr>
        <w:noProof/>
      </w:rPr>
      <w:drawing>
        <wp:anchor distT="0" distB="0" distL="114300" distR="114300" simplePos="0" relativeHeight="251658239" behindDoc="1" locked="0" layoutInCell="1" allowOverlap="1" wp14:anchorId="4BDA33DA" wp14:editId="57F3EAF2">
          <wp:simplePos x="0" y="0"/>
          <wp:positionH relativeFrom="column">
            <wp:posOffset>-914400</wp:posOffset>
          </wp:positionH>
          <wp:positionV relativeFrom="paragraph">
            <wp:posOffset>-678180</wp:posOffset>
          </wp:positionV>
          <wp:extent cx="7543800" cy="10734040"/>
          <wp:effectExtent l="0" t="0" r="0" b="0"/>
          <wp:wrapNone/>
          <wp:docPr id="948262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62001" name="Picture 948262001"/>
                  <pic:cNvPicPr/>
                </pic:nvPicPr>
                <pic:blipFill>
                  <a:blip r:embed="rId2">
                    <a:extLst>
                      <a:ext uri="{28A0092B-C50C-407E-A947-70E740481C1C}">
                        <a14:useLocalDpi xmlns:a14="http://schemas.microsoft.com/office/drawing/2010/main" val="0"/>
                      </a:ext>
                    </a:extLst>
                  </a:blip>
                  <a:stretch>
                    <a:fillRect/>
                  </a:stretch>
                </pic:blipFill>
                <pic:spPr>
                  <a:xfrm>
                    <a:off x="0" y="0"/>
                    <a:ext cx="7543800" cy="10734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3693"/>
    <w:multiLevelType w:val="hybridMultilevel"/>
    <w:tmpl w:val="13ECA96A"/>
    <w:lvl w:ilvl="0" w:tplc="AD229ADA">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7D047C9"/>
    <w:multiLevelType w:val="hybridMultilevel"/>
    <w:tmpl w:val="506CD9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8116C14"/>
    <w:multiLevelType w:val="hybridMultilevel"/>
    <w:tmpl w:val="F84C3D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4AE1740"/>
    <w:multiLevelType w:val="hybridMultilevel"/>
    <w:tmpl w:val="43046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52796290">
    <w:abstractNumId w:val="3"/>
  </w:num>
  <w:num w:numId="2" w16cid:durableId="434324309">
    <w:abstractNumId w:val="0"/>
  </w:num>
  <w:num w:numId="3" w16cid:durableId="1175263149">
    <w:abstractNumId w:val="2"/>
  </w:num>
  <w:num w:numId="4" w16cid:durableId="1575168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D1"/>
    <w:rsid w:val="000334AA"/>
    <w:rsid w:val="00155E97"/>
    <w:rsid w:val="0017546A"/>
    <w:rsid w:val="00177D82"/>
    <w:rsid w:val="00195EBA"/>
    <w:rsid w:val="001B4E32"/>
    <w:rsid w:val="00244F5A"/>
    <w:rsid w:val="002C2C87"/>
    <w:rsid w:val="00305174"/>
    <w:rsid w:val="003223E0"/>
    <w:rsid w:val="00352AC7"/>
    <w:rsid w:val="003564BF"/>
    <w:rsid w:val="00360E81"/>
    <w:rsid w:val="00460287"/>
    <w:rsid w:val="004937F6"/>
    <w:rsid w:val="00495075"/>
    <w:rsid w:val="004C4B03"/>
    <w:rsid w:val="004D746D"/>
    <w:rsid w:val="00514AB4"/>
    <w:rsid w:val="0051603E"/>
    <w:rsid w:val="00516D97"/>
    <w:rsid w:val="005459F0"/>
    <w:rsid w:val="00553678"/>
    <w:rsid w:val="0056010C"/>
    <w:rsid w:val="005675E3"/>
    <w:rsid w:val="005A7402"/>
    <w:rsid w:val="005B1813"/>
    <w:rsid w:val="005B466B"/>
    <w:rsid w:val="005B60AD"/>
    <w:rsid w:val="005B7E4A"/>
    <w:rsid w:val="005C5D33"/>
    <w:rsid w:val="005D1514"/>
    <w:rsid w:val="005E0145"/>
    <w:rsid w:val="005E3B6C"/>
    <w:rsid w:val="0062633D"/>
    <w:rsid w:val="00674E17"/>
    <w:rsid w:val="006F1BD1"/>
    <w:rsid w:val="00756E9E"/>
    <w:rsid w:val="007F397E"/>
    <w:rsid w:val="00827986"/>
    <w:rsid w:val="0083080B"/>
    <w:rsid w:val="00842FCC"/>
    <w:rsid w:val="008840E6"/>
    <w:rsid w:val="008861C8"/>
    <w:rsid w:val="008A220E"/>
    <w:rsid w:val="008B4149"/>
    <w:rsid w:val="00903650"/>
    <w:rsid w:val="0094302C"/>
    <w:rsid w:val="00954822"/>
    <w:rsid w:val="0099741B"/>
    <w:rsid w:val="009B451B"/>
    <w:rsid w:val="009C218E"/>
    <w:rsid w:val="009D432C"/>
    <w:rsid w:val="00A23D40"/>
    <w:rsid w:val="00A32DBE"/>
    <w:rsid w:val="00A4036B"/>
    <w:rsid w:val="00A76347"/>
    <w:rsid w:val="00AC6984"/>
    <w:rsid w:val="00AE73F2"/>
    <w:rsid w:val="00BE42A6"/>
    <w:rsid w:val="00BE5CF5"/>
    <w:rsid w:val="00C023E7"/>
    <w:rsid w:val="00C10C52"/>
    <w:rsid w:val="00C36E04"/>
    <w:rsid w:val="00C7380D"/>
    <w:rsid w:val="00C75B0F"/>
    <w:rsid w:val="00CF456D"/>
    <w:rsid w:val="00D247A8"/>
    <w:rsid w:val="00D80687"/>
    <w:rsid w:val="00DA0685"/>
    <w:rsid w:val="00DC567A"/>
    <w:rsid w:val="00E1567A"/>
    <w:rsid w:val="00E26DC3"/>
    <w:rsid w:val="00E60E04"/>
    <w:rsid w:val="00E90539"/>
    <w:rsid w:val="00EA08FA"/>
    <w:rsid w:val="00EC3DDD"/>
    <w:rsid w:val="00F71430"/>
    <w:rsid w:val="00FA44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36F7"/>
  <w15:chartTrackingRefBased/>
  <w15:docId w15:val="{2A4341EF-5840-4346-A3A0-D3B77EC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430"/>
  </w:style>
  <w:style w:type="paragraph" w:styleId="Heading1">
    <w:name w:val="heading 1"/>
    <w:basedOn w:val="Normal"/>
    <w:next w:val="Normal"/>
    <w:link w:val="Heading1Char"/>
    <w:uiPriority w:val="9"/>
    <w:qFormat/>
    <w:rsid w:val="006F1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BD1"/>
    <w:rPr>
      <w:rFonts w:eastAsiaTheme="majorEastAsia" w:cstheme="majorBidi"/>
      <w:color w:val="272727" w:themeColor="text1" w:themeTint="D8"/>
    </w:rPr>
  </w:style>
  <w:style w:type="paragraph" w:styleId="Title">
    <w:name w:val="Title"/>
    <w:basedOn w:val="Normal"/>
    <w:next w:val="Normal"/>
    <w:link w:val="TitleChar"/>
    <w:uiPriority w:val="10"/>
    <w:qFormat/>
    <w:rsid w:val="006F1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BD1"/>
    <w:pPr>
      <w:spacing w:before="160"/>
      <w:jc w:val="center"/>
    </w:pPr>
    <w:rPr>
      <w:i/>
      <w:iCs/>
      <w:color w:val="404040" w:themeColor="text1" w:themeTint="BF"/>
    </w:rPr>
  </w:style>
  <w:style w:type="character" w:customStyle="1" w:styleId="QuoteChar">
    <w:name w:val="Quote Char"/>
    <w:basedOn w:val="DefaultParagraphFont"/>
    <w:link w:val="Quote"/>
    <w:uiPriority w:val="29"/>
    <w:rsid w:val="006F1BD1"/>
    <w:rPr>
      <w:i/>
      <w:iCs/>
      <w:color w:val="404040" w:themeColor="text1" w:themeTint="BF"/>
    </w:rPr>
  </w:style>
  <w:style w:type="paragraph" w:styleId="ListParagraph">
    <w:name w:val="List Paragraph"/>
    <w:basedOn w:val="Normal"/>
    <w:uiPriority w:val="34"/>
    <w:qFormat/>
    <w:rsid w:val="006F1BD1"/>
    <w:pPr>
      <w:ind w:left="720"/>
      <w:contextualSpacing/>
    </w:pPr>
  </w:style>
  <w:style w:type="character" w:styleId="IntenseEmphasis">
    <w:name w:val="Intense Emphasis"/>
    <w:basedOn w:val="DefaultParagraphFont"/>
    <w:uiPriority w:val="21"/>
    <w:qFormat/>
    <w:rsid w:val="006F1BD1"/>
    <w:rPr>
      <w:i/>
      <w:iCs/>
      <w:color w:val="2F5496" w:themeColor="accent1" w:themeShade="BF"/>
    </w:rPr>
  </w:style>
  <w:style w:type="paragraph" w:styleId="IntenseQuote">
    <w:name w:val="Intense Quote"/>
    <w:basedOn w:val="Normal"/>
    <w:next w:val="Normal"/>
    <w:link w:val="IntenseQuoteChar"/>
    <w:uiPriority w:val="30"/>
    <w:qFormat/>
    <w:rsid w:val="006F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BD1"/>
    <w:rPr>
      <w:i/>
      <w:iCs/>
      <w:color w:val="2F5496" w:themeColor="accent1" w:themeShade="BF"/>
    </w:rPr>
  </w:style>
  <w:style w:type="character" w:styleId="IntenseReference">
    <w:name w:val="Intense Reference"/>
    <w:basedOn w:val="DefaultParagraphFont"/>
    <w:uiPriority w:val="32"/>
    <w:qFormat/>
    <w:rsid w:val="006F1BD1"/>
    <w:rPr>
      <w:b/>
      <w:bCs/>
      <w:smallCaps/>
      <w:color w:val="2F5496" w:themeColor="accent1" w:themeShade="BF"/>
      <w:spacing w:val="5"/>
    </w:rPr>
  </w:style>
  <w:style w:type="paragraph" w:styleId="Header">
    <w:name w:val="header"/>
    <w:basedOn w:val="Normal"/>
    <w:link w:val="HeaderChar"/>
    <w:uiPriority w:val="99"/>
    <w:unhideWhenUsed/>
    <w:rsid w:val="006F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BD1"/>
  </w:style>
  <w:style w:type="paragraph" w:styleId="Footer">
    <w:name w:val="footer"/>
    <w:basedOn w:val="Normal"/>
    <w:link w:val="FooterChar"/>
    <w:uiPriority w:val="99"/>
    <w:unhideWhenUsed/>
    <w:rsid w:val="006F1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BD1"/>
  </w:style>
  <w:style w:type="character" w:styleId="Hyperlink">
    <w:name w:val="Hyperlink"/>
    <w:rsid w:val="00FA44C8"/>
    <w:rPr>
      <w:color w:val="0000FF"/>
      <w:u w:val="single"/>
    </w:rPr>
  </w:style>
  <w:style w:type="paragraph" w:styleId="NormalWeb">
    <w:name w:val="Normal (Web)"/>
    <w:basedOn w:val="Normal"/>
    <w:uiPriority w:val="99"/>
    <w:unhideWhenUsed/>
    <w:rsid w:val="00FA44C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UnresolvedMention">
    <w:name w:val="Unresolved Mention"/>
    <w:basedOn w:val="DefaultParagraphFont"/>
    <w:uiPriority w:val="99"/>
    <w:semiHidden/>
    <w:unhideWhenUsed/>
    <w:rsid w:val="00FA4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6311">
      <w:bodyDiv w:val="1"/>
      <w:marLeft w:val="0"/>
      <w:marRight w:val="0"/>
      <w:marTop w:val="0"/>
      <w:marBottom w:val="0"/>
      <w:divBdr>
        <w:top w:val="none" w:sz="0" w:space="0" w:color="auto"/>
        <w:left w:val="none" w:sz="0" w:space="0" w:color="auto"/>
        <w:bottom w:val="none" w:sz="0" w:space="0" w:color="auto"/>
        <w:right w:val="none" w:sz="0" w:space="0" w:color="auto"/>
      </w:divBdr>
    </w:div>
    <w:div w:id="253707142">
      <w:bodyDiv w:val="1"/>
      <w:marLeft w:val="0"/>
      <w:marRight w:val="0"/>
      <w:marTop w:val="0"/>
      <w:marBottom w:val="0"/>
      <w:divBdr>
        <w:top w:val="none" w:sz="0" w:space="0" w:color="auto"/>
        <w:left w:val="none" w:sz="0" w:space="0" w:color="auto"/>
        <w:bottom w:val="none" w:sz="0" w:space="0" w:color="auto"/>
        <w:right w:val="none" w:sz="0" w:space="0" w:color="auto"/>
      </w:divBdr>
    </w:div>
    <w:div w:id="260532369">
      <w:bodyDiv w:val="1"/>
      <w:marLeft w:val="0"/>
      <w:marRight w:val="0"/>
      <w:marTop w:val="0"/>
      <w:marBottom w:val="0"/>
      <w:divBdr>
        <w:top w:val="none" w:sz="0" w:space="0" w:color="auto"/>
        <w:left w:val="none" w:sz="0" w:space="0" w:color="auto"/>
        <w:bottom w:val="none" w:sz="0" w:space="0" w:color="auto"/>
        <w:right w:val="none" w:sz="0" w:space="0" w:color="auto"/>
      </w:divBdr>
    </w:div>
    <w:div w:id="327027675">
      <w:bodyDiv w:val="1"/>
      <w:marLeft w:val="0"/>
      <w:marRight w:val="0"/>
      <w:marTop w:val="0"/>
      <w:marBottom w:val="0"/>
      <w:divBdr>
        <w:top w:val="none" w:sz="0" w:space="0" w:color="auto"/>
        <w:left w:val="none" w:sz="0" w:space="0" w:color="auto"/>
        <w:bottom w:val="none" w:sz="0" w:space="0" w:color="auto"/>
        <w:right w:val="none" w:sz="0" w:space="0" w:color="auto"/>
      </w:divBdr>
    </w:div>
    <w:div w:id="628240967">
      <w:bodyDiv w:val="1"/>
      <w:marLeft w:val="0"/>
      <w:marRight w:val="0"/>
      <w:marTop w:val="0"/>
      <w:marBottom w:val="0"/>
      <w:divBdr>
        <w:top w:val="none" w:sz="0" w:space="0" w:color="auto"/>
        <w:left w:val="none" w:sz="0" w:space="0" w:color="auto"/>
        <w:bottom w:val="none" w:sz="0" w:space="0" w:color="auto"/>
        <w:right w:val="none" w:sz="0" w:space="0" w:color="auto"/>
      </w:divBdr>
    </w:div>
    <w:div w:id="898243944">
      <w:bodyDiv w:val="1"/>
      <w:marLeft w:val="0"/>
      <w:marRight w:val="0"/>
      <w:marTop w:val="0"/>
      <w:marBottom w:val="0"/>
      <w:divBdr>
        <w:top w:val="none" w:sz="0" w:space="0" w:color="auto"/>
        <w:left w:val="none" w:sz="0" w:space="0" w:color="auto"/>
        <w:bottom w:val="none" w:sz="0" w:space="0" w:color="auto"/>
        <w:right w:val="none" w:sz="0" w:space="0" w:color="auto"/>
      </w:divBdr>
    </w:div>
    <w:div w:id="1228302472">
      <w:bodyDiv w:val="1"/>
      <w:marLeft w:val="0"/>
      <w:marRight w:val="0"/>
      <w:marTop w:val="0"/>
      <w:marBottom w:val="0"/>
      <w:divBdr>
        <w:top w:val="none" w:sz="0" w:space="0" w:color="auto"/>
        <w:left w:val="none" w:sz="0" w:space="0" w:color="auto"/>
        <w:bottom w:val="none" w:sz="0" w:space="0" w:color="auto"/>
        <w:right w:val="none" w:sz="0" w:space="0" w:color="auto"/>
      </w:divBdr>
    </w:div>
    <w:div w:id="1406417065">
      <w:bodyDiv w:val="1"/>
      <w:marLeft w:val="0"/>
      <w:marRight w:val="0"/>
      <w:marTop w:val="0"/>
      <w:marBottom w:val="0"/>
      <w:divBdr>
        <w:top w:val="none" w:sz="0" w:space="0" w:color="auto"/>
        <w:left w:val="none" w:sz="0" w:space="0" w:color="auto"/>
        <w:bottom w:val="none" w:sz="0" w:space="0" w:color="auto"/>
        <w:right w:val="none" w:sz="0" w:space="0" w:color="auto"/>
      </w:divBdr>
    </w:div>
    <w:div w:id="1673684666">
      <w:bodyDiv w:val="1"/>
      <w:marLeft w:val="0"/>
      <w:marRight w:val="0"/>
      <w:marTop w:val="0"/>
      <w:marBottom w:val="0"/>
      <w:divBdr>
        <w:top w:val="none" w:sz="0" w:space="0" w:color="auto"/>
        <w:left w:val="none" w:sz="0" w:space="0" w:color="auto"/>
        <w:bottom w:val="none" w:sz="0" w:space="0" w:color="auto"/>
        <w:right w:val="none" w:sz="0" w:space="0" w:color="auto"/>
      </w:divBdr>
    </w:div>
    <w:div w:id="1723402654">
      <w:bodyDiv w:val="1"/>
      <w:marLeft w:val="0"/>
      <w:marRight w:val="0"/>
      <w:marTop w:val="0"/>
      <w:marBottom w:val="0"/>
      <w:divBdr>
        <w:top w:val="none" w:sz="0" w:space="0" w:color="auto"/>
        <w:left w:val="none" w:sz="0" w:space="0" w:color="auto"/>
        <w:bottom w:val="none" w:sz="0" w:space="0" w:color="auto"/>
        <w:right w:val="none" w:sz="0" w:space="0" w:color="auto"/>
      </w:divBdr>
    </w:div>
    <w:div w:id="1796679099">
      <w:bodyDiv w:val="1"/>
      <w:marLeft w:val="0"/>
      <w:marRight w:val="0"/>
      <w:marTop w:val="0"/>
      <w:marBottom w:val="0"/>
      <w:divBdr>
        <w:top w:val="none" w:sz="0" w:space="0" w:color="auto"/>
        <w:left w:val="none" w:sz="0" w:space="0" w:color="auto"/>
        <w:bottom w:val="none" w:sz="0" w:space="0" w:color="auto"/>
        <w:right w:val="none" w:sz="0" w:space="0" w:color="auto"/>
      </w:divBdr>
    </w:div>
    <w:div w:id="2047751556">
      <w:bodyDiv w:val="1"/>
      <w:marLeft w:val="0"/>
      <w:marRight w:val="0"/>
      <w:marTop w:val="0"/>
      <w:marBottom w:val="0"/>
      <w:divBdr>
        <w:top w:val="none" w:sz="0" w:space="0" w:color="auto"/>
        <w:left w:val="none" w:sz="0" w:space="0" w:color="auto"/>
        <w:bottom w:val="none" w:sz="0" w:space="0" w:color="auto"/>
        <w:right w:val="none" w:sz="0" w:space="0" w:color="auto"/>
      </w:divBdr>
    </w:div>
    <w:div w:id="21263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Lebohang Moshwaliba</dc:creator>
  <cp:keywords/>
  <dc:description/>
  <cp:lastModifiedBy>Richard Moloi</cp:lastModifiedBy>
  <cp:revision>2</cp:revision>
  <cp:lastPrinted>2024-12-11T10:28:00Z</cp:lastPrinted>
  <dcterms:created xsi:type="dcterms:W3CDTF">2026-01-07T07:04:00Z</dcterms:created>
  <dcterms:modified xsi:type="dcterms:W3CDTF">2026-01-07T07:04:00Z</dcterms:modified>
</cp:coreProperties>
</file>